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7E" w:rsidRPr="00AD157E" w:rsidRDefault="00AD157E" w:rsidP="00AD157E">
      <w:pPr>
        <w:ind w:left="-180"/>
        <w:jc w:val="center"/>
        <w:rPr>
          <w:b/>
          <w:sz w:val="28"/>
          <w:szCs w:val="28"/>
        </w:rPr>
      </w:pPr>
      <w:r w:rsidRPr="00AD157E">
        <w:rPr>
          <w:b/>
          <w:bCs/>
          <w:iCs/>
          <w:sz w:val="28"/>
          <w:szCs w:val="28"/>
          <w:lang w:val="en-US"/>
        </w:rPr>
        <w:t>IV</w:t>
      </w:r>
      <w:r w:rsidRPr="00AD157E">
        <w:rPr>
          <w:b/>
          <w:bCs/>
          <w:iCs/>
          <w:sz w:val="28"/>
          <w:szCs w:val="28"/>
        </w:rPr>
        <w:t xml:space="preserve"> сетевой </w:t>
      </w:r>
      <w:r w:rsidRPr="00AD157E">
        <w:rPr>
          <w:b/>
          <w:sz w:val="28"/>
          <w:szCs w:val="28"/>
        </w:rPr>
        <w:t>конкурс знатоков предметов естественно-научного цикла «Дельфин»</w:t>
      </w:r>
      <w:r w:rsidRPr="00AD157E">
        <w:rPr>
          <w:b/>
          <w:i/>
          <w:color w:val="0000FF"/>
          <w:sz w:val="28"/>
          <w:szCs w:val="28"/>
        </w:rPr>
        <w:t xml:space="preserve"> </w:t>
      </w:r>
      <w:r w:rsidRPr="00AD157E">
        <w:rPr>
          <w:b/>
          <w:sz w:val="28"/>
          <w:szCs w:val="28"/>
        </w:rPr>
        <w:t>среди обучающихся общеобразовательных школ, лицеев и гимназий.</w:t>
      </w:r>
    </w:p>
    <w:p w:rsidR="00AD157E" w:rsidRPr="00AD157E" w:rsidRDefault="00AD157E" w:rsidP="00AD157E">
      <w:pPr>
        <w:jc w:val="both"/>
        <w:rPr>
          <w:b/>
        </w:rPr>
      </w:pPr>
    </w:p>
    <w:p w:rsidR="00AD157E" w:rsidRPr="00AD157E" w:rsidRDefault="00AD157E" w:rsidP="00AD157E">
      <w:pPr>
        <w:jc w:val="both"/>
        <w:rPr>
          <w:b/>
        </w:rPr>
      </w:pPr>
    </w:p>
    <w:p w:rsidR="00AD157E" w:rsidRPr="00641263" w:rsidRDefault="00AD157E" w:rsidP="00AD157E">
      <w:pPr>
        <w:jc w:val="both"/>
        <w:rPr>
          <w:b/>
          <w:color w:val="333333"/>
        </w:rPr>
      </w:pPr>
      <w:r w:rsidRPr="0062093E">
        <w:rPr>
          <w:b/>
        </w:rPr>
        <w:t>Требования к оформлению ответов на задания  конкурсных материалов:</w:t>
      </w:r>
    </w:p>
    <w:p w:rsidR="00AD157E" w:rsidRPr="0062093E" w:rsidRDefault="00AD157E" w:rsidP="00AD157E">
      <w:pPr>
        <w:pStyle w:val="a5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 Титульный лист</w:t>
      </w:r>
      <w:r w:rsidRPr="0062093E">
        <w:rPr>
          <w:sz w:val="22"/>
          <w:szCs w:val="22"/>
        </w:rPr>
        <w:t xml:space="preserve"> с указанием:</w:t>
      </w:r>
    </w:p>
    <w:p w:rsidR="00AD157E" w:rsidRPr="0062093E" w:rsidRDefault="00AD157E" w:rsidP="00AD157E">
      <w:pPr>
        <w:numPr>
          <w:ilvl w:val="0"/>
          <w:numId w:val="2"/>
        </w:numPr>
      </w:pPr>
      <w:r w:rsidRPr="0062093E">
        <w:t>названия Конкурса,</w:t>
      </w:r>
    </w:p>
    <w:p w:rsidR="00AD157E" w:rsidRPr="0062093E" w:rsidRDefault="00AD157E" w:rsidP="00AD157E">
      <w:pPr>
        <w:numPr>
          <w:ilvl w:val="0"/>
          <w:numId w:val="2"/>
        </w:numPr>
      </w:pPr>
      <w:r w:rsidRPr="0062093E">
        <w:t>ФИО конкурсанта,</w:t>
      </w:r>
    </w:p>
    <w:p w:rsidR="00AD157E" w:rsidRPr="0062093E" w:rsidRDefault="00AD157E" w:rsidP="00AD157E">
      <w:pPr>
        <w:numPr>
          <w:ilvl w:val="0"/>
          <w:numId w:val="2"/>
        </w:numPr>
      </w:pPr>
      <w:r w:rsidRPr="0062093E">
        <w:t>должности и места учебы,</w:t>
      </w:r>
    </w:p>
    <w:p w:rsidR="00AD157E" w:rsidRPr="0062093E" w:rsidRDefault="00AD157E" w:rsidP="00AD157E">
      <w:pPr>
        <w:numPr>
          <w:ilvl w:val="0"/>
          <w:numId w:val="2"/>
        </w:numPr>
      </w:pPr>
      <w:r w:rsidRPr="0062093E">
        <w:t>ФИО учителя</w:t>
      </w:r>
      <w:r>
        <w:t xml:space="preserve"> обучающегося</w:t>
      </w:r>
      <w:r w:rsidRPr="0062093E">
        <w:t>.</w:t>
      </w:r>
    </w:p>
    <w:p w:rsidR="00AD157E" w:rsidRDefault="00AD157E" w:rsidP="00AD157E">
      <w:pPr>
        <w:jc w:val="both"/>
      </w:pPr>
      <w:r>
        <w:t xml:space="preserve">2. </w:t>
      </w:r>
      <w:r w:rsidRPr="00EF5035">
        <w:t xml:space="preserve">Формат страницы: А4, все поля (снизу, сверху, слева, справа) не менее </w:t>
      </w:r>
      <w:smartTag w:uri="urn:schemas-microsoft-com:office:smarttags" w:element="metricconverter">
        <w:smartTagPr>
          <w:attr w:name="ProductID" w:val="1,5 см"/>
        </w:smartTagPr>
        <w:r w:rsidRPr="00EF5035">
          <w:t>1,5 см</w:t>
        </w:r>
      </w:smartTag>
      <w:r w:rsidRPr="00EF5035">
        <w:t>, шрифт «</w:t>
      </w:r>
      <w:r w:rsidRPr="00EF5035">
        <w:rPr>
          <w:lang w:val="en-US"/>
        </w:rPr>
        <w:t>Times</w:t>
      </w:r>
      <w:r w:rsidRPr="00EF5035">
        <w:t xml:space="preserve"> </w:t>
      </w:r>
      <w:r w:rsidRPr="00EF5035">
        <w:rPr>
          <w:lang w:val="en-US"/>
        </w:rPr>
        <w:t>New</w:t>
      </w:r>
      <w:r w:rsidRPr="00EF5035">
        <w:t xml:space="preserve"> </w:t>
      </w:r>
      <w:r w:rsidRPr="00EF5035">
        <w:rPr>
          <w:lang w:val="en-US"/>
        </w:rPr>
        <w:t>Roman</w:t>
      </w:r>
      <w:r w:rsidRPr="00EF5035">
        <w:t xml:space="preserve">», только 14-й кегль, междустрочный интервал - одинарный. Заголовки и подзаголовки должны быть отделены от последующего и предыдущего текста пустыми строками </w:t>
      </w:r>
    </w:p>
    <w:p w:rsidR="00AD157E" w:rsidRPr="00EF5035" w:rsidRDefault="00AD157E" w:rsidP="00AD157E">
      <w:pPr>
        <w:jc w:val="both"/>
        <w:rPr>
          <w:b/>
        </w:rPr>
      </w:pPr>
      <w:r>
        <w:t xml:space="preserve">3. </w:t>
      </w:r>
      <w:r w:rsidRPr="00EF5035">
        <w:t xml:space="preserve">Объём конкурсной работы </w:t>
      </w:r>
      <w:r>
        <w:t>до 3</w:t>
      </w:r>
      <w:r w:rsidRPr="00EF5035">
        <w:t xml:space="preserve"> страниц</w:t>
      </w:r>
      <w:r w:rsidRPr="00EF5035">
        <w:rPr>
          <w:b/>
        </w:rPr>
        <w:t xml:space="preserve"> </w:t>
      </w:r>
      <w:r w:rsidRPr="00EF5035">
        <w:t>текста.</w:t>
      </w:r>
    </w:p>
    <w:p w:rsidR="00AD157E" w:rsidRPr="00EF5035" w:rsidRDefault="00AD157E" w:rsidP="00AD157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4. М</w:t>
      </w:r>
      <w:r w:rsidRPr="00EF5035">
        <w:rPr>
          <w:sz w:val="22"/>
          <w:szCs w:val="22"/>
        </w:rPr>
        <w:t>атериалы</w:t>
      </w:r>
      <w:r>
        <w:rPr>
          <w:sz w:val="22"/>
          <w:szCs w:val="22"/>
        </w:rPr>
        <w:t xml:space="preserve"> в электронном виде</w:t>
      </w:r>
      <w:r w:rsidRPr="00EF5035">
        <w:rPr>
          <w:sz w:val="22"/>
          <w:szCs w:val="22"/>
        </w:rPr>
        <w:t xml:space="preserve"> </w:t>
      </w:r>
      <w:r w:rsidRPr="00EF5035">
        <w:rPr>
          <w:bCs/>
          <w:color w:val="000000"/>
          <w:sz w:val="22"/>
          <w:szCs w:val="22"/>
        </w:rPr>
        <w:t xml:space="preserve">должны </w:t>
      </w:r>
      <w:proofErr w:type="gramStart"/>
      <w:r w:rsidRPr="00EF5035">
        <w:rPr>
          <w:bCs/>
          <w:color w:val="000000"/>
          <w:sz w:val="22"/>
          <w:szCs w:val="22"/>
        </w:rPr>
        <w:t>находиться  в</w:t>
      </w:r>
      <w:proofErr w:type="gramEnd"/>
      <w:r w:rsidRPr="00EF5035">
        <w:rPr>
          <w:i/>
          <w:sz w:val="22"/>
          <w:szCs w:val="22"/>
        </w:rPr>
        <w:t xml:space="preserve"> </w:t>
      </w:r>
      <w:r w:rsidRPr="00EF5035">
        <w:rPr>
          <w:sz w:val="22"/>
          <w:szCs w:val="22"/>
        </w:rPr>
        <w:t>отдельной папке (имя папки</w:t>
      </w:r>
      <w:r w:rsidRPr="00EF5035">
        <w:rPr>
          <w:b/>
          <w:i/>
          <w:sz w:val="22"/>
          <w:szCs w:val="22"/>
        </w:rPr>
        <w:t xml:space="preserve">: </w:t>
      </w:r>
      <w:r w:rsidRPr="00EF5035">
        <w:rPr>
          <w:i/>
          <w:sz w:val="22"/>
          <w:szCs w:val="22"/>
        </w:rPr>
        <w:t>Ф.И.О. автора, ОУ)</w:t>
      </w:r>
      <w:r>
        <w:rPr>
          <w:i/>
          <w:sz w:val="22"/>
          <w:szCs w:val="22"/>
        </w:rPr>
        <w:t xml:space="preserve"> Пример: Смирнов И.И. СОШ №2</w:t>
      </w:r>
    </w:p>
    <w:p w:rsidR="00AD157E" w:rsidRPr="00EF5035" w:rsidRDefault="00AD157E" w:rsidP="00AD157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EF5035">
        <w:rPr>
          <w:sz w:val="22"/>
          <w:szCs w:val="22"/>
        </w:rPr>
        <w:t>Наличие ссылок на использованную литературу и источники при выполнении заданий заочных туров.</w:t>
      </w:r>
    </w:p>
    <w:p w:rsidR="00AD157E" w:rsidRPr="00AD157E" w:rsidRDefault="00AD157E" w:rsidP="00AD15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EF5035">
        <w:rPr>
          <w:sz w:val="22"/>
          <w:szCs w:val="22"/>
        </w:rPr>
        <w:t xml:space="preserve">К конкурсу допускаются индивидуальные и коллективные авторские разработки (2-3 соавтора). </w:t>
      </w:r>
    </w:p>
    <w:p w:rsidR="00AD157E" w:rsidRDefault="00AD157E" w:rsidP="00AD157E">
      <w:pPr>
        <w:jc w:val="both"/>
        <w:rPr>
          <w:sz w:val="21"/>
          <w:szCs w:val="22"/>
        </w:rPr>
      </w:pPr>
      <w:r>
        <w:rPr>
          <w:sz w:val="22"/>
          <w:szCs w:val="22"/>
        </w:rPr>
        <w:t xml:space="preserve">7. </w:t>
      </w:r>
      <w:r w:rsidRPr="00EF5035">
        <w:rPr>
          <w:sz w:val="21"/>
          <w:szCs w:val="22"/>
        </w:rPr>
        <w:t xml:space="preserve">Работы, не соответствующие заявленным требованиям, к участию в конкурсе не принимаются и не рассматриваются. </w:t>
      </w:r>
    </w:p>
    <w:p w:rsidR="00AD157E" w:rsidRDefault="00AD157E" w:rsidP="00AD157E">
      <w:pPr>
        <w:jc w:val="both"/>
        <w:rPr>
          <w:sz w:val="21"/>
          <w:szCs w:val="22"/>
        </w:rPr>
      </w:pPr>
      <w:r>
        <w:rPr>
          <w:sz w:val="21"/>
          <w:szCs w:val="22"/>
        </w:rPr>
        <w:t xml:space="preserve">8. </w:t>
      </w:r>
      <w:r w:rsidRPr="00EF5035">
        <w:rPr>
          <w:sz w:val="22"/>
          <w:szCs w:val="22"/>
        </w:rPr>
        <w:t>Р</w:t>
      </w:r>
      <w:r w:rsidRPr="00EF5035">
        <w:rPr>
          <w:rStyle w:val="a7"/>
          <w:i w:val="0"/>
          <w:sz w:val="22"/>
          <w:szCs w:val="22"/>
        </w:rPr>
        <w:t>ецензии участникам Конкурса не выдаются. Материалы, представленные на конкурс,   не возвращаются</w:t>
      </w:r>
      <w:r w:rsidRPr="00EF5035">
        <w:rPr>
          <w:sz w:val="21"/>
          <w:szCs w:val="22"/>
        </w:rPr>
        <w:t xml:space="preserve">. </w:t>
      </w:r>
    </w:p>
    <w:p w:rsidR="00AD157E" w:rsidRDefault="00AD157E" w:rsidP="00AD157E">
      <w:pPr>
        <w:rPr>
          <w:b/>
          <w:sz w:val="21"/>
          <w:szCs w:val="22"/>
        </w:rPr>
      </w:pPr>
    </w:p>
    <w:p w:rsidR="00AD157E" w:rsidRPr="0062093E" w:rsidRDefault="00AD157E" w:rsidP="00AD157E">
      <w:pPr>
        <w:rPr>
          <w:sz w:val="22"/>
          <w:szCs w:val="22"/>
        </w:rPr>
      </w:pPr>
      <w:r w:rsidRPr="0062093E">
        <w:rPr>
          <w:b/>
          <w:bCs/>
          <w:sz w:val="22"/>
          <w:szCs w:val="22"/>
        </w:rPr>
        <w:t>Критерии оценки конкурсных работ</w:t>
      </w:r>
      <w:r w:rsidRPr="0062093E">
        <w:rPr>
          <w:sz w:val="22"/>
          <w:szCs w:val="22"/>
        </w:rPr>
        <w:t>:</w:t>
      </w:r>
    </w:p>
    <w:p w:rsidR="00AD157E" w:rsidRPr="0062093E" w:rsidRDefault="00AD157E" w:rsidP="00AD157E">
      <w:pPr>
        <w:numPr>
          <w:ilvl w:val="0"/>
          <w:numId w:val="1"/>
        </w:numPr>
        <w:rPr>
          <w:sz w:val="22"/>
          <w:szCs w:val="22"/>
        </w:rPr>
      </w:pPr>
      <w:r w:rsidRPr="0062093E">
        <w:rPr>
          <w:sz w:val="22"/>
          <w:szCs w:val="22"/>
        </w:rPr>
        <w:t>соответствие работы конкурсным требованиям;</w:t>
      </w:r>
    </w:p>
    <w:p w:rsidR="00AD157E" w:rsidRPr="0062093E" w:rsidRDefault="00AD157E" w:rsidP="00AD157E">
      <w:pPr>
        <w:numPr>
          <w:ilvl w:val="0"/>
          <w:numId w:val="1"/>
        </w:numPr>
        <w:rPr>
          <w:sz w:val="22"/>
          <w:szCs w:val="22"/>
        </w:rPr>
      </w:pPr>
      <w:r w:rsidRPr="0062093E">
        <w:rPr>
          <w:sz w:val="22"/>
          <w:szCs w:val="22"/>
        </w:rPr>
        <w:t>ясность и логичность изложения;</w:t>
      </w:r>
    </w:p>
    <w:p w:rsidR="00AD157E" w:rsidRDefault="00AD157E" w:rsidP="00AD157E">
      <w:pPr>
        <w:numPr>
          <w:ilvl w:val="0"/>
          <w:numId w:val="1"/>
        </w:numPr>
        <w:rPr>
          <w:sz w:val="22"/>
          <w:szCs w:val="22"/>
        </w:rPr>
      </w:pPr>
      <w:r w:rsidRPr="00EF5035">
        <w:rPr>
          <w:sz w:val="22"/>
          <w:szCs w:val="22"/>
        </w:rPr>
        <w:t>соблюдение требований к оформлению конкурсных материалов</w:t>
      </w:r>
      <w:r>
        <w:rPr>
          <w:sz w:val="22"/>
          <w:szCs w:val="22"/>
        </w:rPr>
        <w:t>.</w:t>
      </w:r>
    </w:p>
    <w:p w:rsidR="00AD157E" w:rsidRPr="00AD157E" w:rsidRDefault="00AD157E" w:rsidP="002F6BFB">
      <w:pPr>
        <w:jc w:val="center"/>
        <w:rPr>
          <w:b/>
          <w:bCs/>
          <w:sz w:val="28"/>
          <w:szCs w:val="28"/>
        </w:rPr>
      </w:pPr>
    </w:p>
    <w:p w:rsidR="00AD157E" w:rsidRPr="00A44ACC" w:rsidRDefault="00AD157E" w:rsidP="00AD157E">
      <w:pPr>
        <w:rPr>
          <w:b/>
          <w:bCs/>
          <w:sz w:val="28"/>
          <w:szCs w:val="28"/>
        </w:rPr>
      </w:pPr>
    </w:p>
    <w:p w:rsidR="00AD157E" w:rsidRPr="00AD157E" w:rsidRDefault="00AD157E" w:rsidP="002F6BFB">
      <w:pPr>
        <w:jc w:val="center"/>
        <w:rPr>
          <w:b/>
          <w:bCs/>
          <w:sz w:val="28"/>
          <w:szCs w:val="28"/>
        </w:rPr>
      </w:pPr>
    </w:p>
    <w:p w:rsidR="002F6BFB" w:rsidRDefault="002F6BFB" w:rsidP="002F6BFB">
      <w:pPr>
        <w:jc w:val="center"/>
        <w:rPr>
          <w:b/>
          <w:bCs/>
          <w:sz w:val="28"/>
          <w:szCs w:val="28"/>
        </w:rPr>
      </w:pPr>
      <w:r w:rsidRPr="006C62A4">
        <w:rPr>
          <w:b/>
          <w:bCs/>
          <w:sz w:val="28"/>
          <w:szCs w:val="28"/>
        </w:rPr>
        <w:t>Биология 5 класс</w:t>
      </w:r>
    </w:p>
    <w:p w:rsidR="002F6BFB" w:rsidRPr="00805A3E" w:rsidRDefault="002F6BFB" w:rsidP="002F6BFB">
      <w:pPr>
        <w:jc w:val="center"/>
        <w:rPr>
          <w:sz w:val="28"/>
          <w:szCs w:val="28"/>
        </w:rPr>
      </w:pPr>
      <w:r>
        <w:rPr>
          <w:sz w:val="28"/>
          <w:szCs w:val="28"/>
        </w:rPr>
        <w:t>(за каждый правильный ответ +3 балла)</w:t>
      </w:r>
    </w:p>
    <w:p w:rsidR="002F6BFB" w:rsidRPr="006C62A4" w:rsidRDefault="002F6BFB" w:rsidP="002F6BFB">
      <w:pPr>
        <w:jc w:val="center"/>
        <w:rPr>
          <w:b/>
          <w:bCs/>
          <w:sz w:val="28"/>
          <w:szCs w:val="28"/>
        </w:rPr>
      </w:pPr>
    </w:p>
    <w:p w:rsidR="002F6BFB" w:rsidRPr="006C62A4" w:rsidRDefault="002F6BFB" w:rsidP="002F6BF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C62A4">
        <w:rPr>
          <w:sz w:val="28"/>
          <w:szCs w:val="28"/>
        </w:rPr>
        <w:t xml:space="preserve">О каких телах живой и неживой природы идет речь в стихотворении? Тела каких групп встречаются в тексте? </w:t>
      </w:r>
    </w:p>
    <w:p w:rsidR="002F6BFB" w:rsidRPr="006C62A4" w:rsidRDefault="002F6BFB" w:rsidP="002F6BFB">
      <w:pPr>
        <w:ind w:left="1416"/>
        <w:rPr>
          <w:sz w:val="28"/>
          <w:szCs w:val="28"/>
        </w:rPr>
      </w:pPr>
      <w:r w:rsidRPr="006C62A4">
        <w:rPr>
          <w:sz w:val="28"/>
          <w:szCs w:val="28"/>
        </w:rPr>
        <w:t>Воробей живет под крышей,</w:t>
      </w:r>
      <w:r w:rsidRPr="006C62A4">
        <w:rPr>
          <w:sz w:val="28"/>
          <w:szCs w:val="28"/>
        </w:rPr>
        <w:br/>
        <w:t>В теплой норке – домик мышки,</w:t>
      </w:r>
      <w:r w:rsidRPr="006C62A4">
        <w:rPr>
          <w:sz w:val="28"/>
          <w:szCs w:val="28"/>
        </w:rPr>
        <w:br/>
        <w:t>У лягушки дом – в пруду,</w:t>
      </w:r>
      <w:r w:rsidRPr="006C62A4">
        <w:rPr>
          <w:sz w:val="28"/>
          <w:szCs w:val="28"/>
        </w:rPr>
        <w:br/>
        <w:t>Домик пеночки – в саду.</w:t>
      </w:r>
      <w:r w:rsidRPr="006C62A4">
        <w:rPr>
          <w:sz w:val="28"/>
          <w:szCs w:val="28"/>
        </w:rPr>
        <w:br/>
        <w:t>Эй, цыпленок, где твой дом?</w:t>
      </w:r>
      <w:r w:rsidRPr="006C62A4">
        <w:rPr>
          <w:sz w:val="28"/>
          <w:szCs w:val="28"/>
        </w:rPr>
        <w:br/>
        <w:t>- он у мамы под крылом.</w:t>
      </w:r>
    </w:p>
    <w:p w:rsidR="002F6BFB" w:rsidRDefault="002F6BFB" w:rsidP="002F6BFB">
      <w:pPr>
        <w:ind w:left="1416"/>
        <w:rPr>
          <w:sz w:val="28"/>
          <w:szCs w:val="28"/>
        </w:rPr>
      </w:pPr>
    </w:p>
    <w:p w:rsidR="002F6BFB" w:rsidRPr="006C62A4" w:rsidRDefault="002F6BFB" w:rsidP="002F6BFB">
      <w:pPr>
        <w:ind w:left="1416"/>
        <w:rPr>
          <w:sz w:val="28"/>
          <w:szCs w:val="28"/>
        </w:rPr>
      </w:pPr>
      <w:r w:rsidRPr="006C62A4">
        <w:rPr>
          <w:sz w:val="28"/>
          <w:szCs w:val="28"/>
        </w:rPr>
        <w:t>Посмотри мой милый друг,</w:t>
      </w:r>
      <w:r w:rsidRPr="006C62A4">
        <w:rPr>
          <w:sz w:val="28"/>
          <w:szCs w:val="28"/>
        </w:rPr>
        <w:br/>
        <w:t>Что находится вокруг?</w:t>
      </w:r>
      <w:r w:rsidRPr="006C62A4">
        <w:rPr>
          <w:sz w:val="28"/>
          <w:szCs w:val="28"/>
        </w:rPr>
        <w:br/>
        <w:t>Небо, светло-голубое,</w:t>
      </w:r>
      <w:r w:rsidRPr="006C62A4">
        <w:rPr>
          <w:sz w:val="28"/>
          <w:szCs w:val="28"/>
        </w:rPr>
        <w:br/>
        <w:t>Солнце светит золотое.</w:t>
      </w:r>
      <w:r w:rsidRPr="006C62A4">
        <w:rPr>
          <w:sz w:val="28"/>
          <w:szCs w:val="28"/>
        </w:rPr>
        <w:br/>
      </w:r>
      <w:r w:rsidRPr="006C62A4">
        <w:rPr>
          <w:sz w:val="28"/>
          <w:szCs w:val="28"/>
        </w:rPr>
        <w:lastRenderedPageBreak/>
        <w:t>Тучка в небе проплывает.</w:t>
      </w:r>
      <w:r w:rsidRPr="006C62A4">
        <w:rPr>
          <w:sz w:val="28"/>
          <w:szCs w:val="28"/>
        </w:rPr>
        <w:br/>
        <w:t>Поле, речка и трава,</w:t>
      </w:r>
      <w:r w:rsidRPr="006C62A4">
        <w:rPr>
          <w:sz w:val="28"/>
          <w:szCs w:val="28"/>
        </w:rPr>
        <w:br/>
        <w:t>Горы, воздух и леса,</w:t>
      </w:r>
      <w:r w:rsidRPr="006C62A4">
        <w:rPr>
          <w:sz w:val="28"/>
          <w:szCs w:val="28"/>
        </w:rPr>
        <w:br/>
        <w:t>Птицы, звери и леса,</w:t>
      </w:r>
      <w:r w:rsidRPr="006C62A4">
        <w:rPr>
          <w:sz w:val="28"/>
          <w:szCs w:val="28"/>
        </w:rPr>
        <w:br/>
        <w:t>Гром, туманы и роса.</w:t>
      </w:r>
      <w:r w:rsidRPr="006C62A4">
        <w:rPr>
          <w:sz w:val="28"/>
          <w:szCs w:val="28"/>
        </w:rPr>
        <w:br/>
        <w:t>Человек и время года-</w:t>
      </w:r>
      <w:r w:rsidRPr="006C62A4">
        <w:rPr>
          <w:sz w:val="28"/>
          <w:szCs w:val="28"/>
        </w:rPr>
        <w:br/>
        <w:t>Это все вокруг природа.</w:t>
      </w:r>
    </w:p>
    <w:p w:rsidR="002F6BFB" w:rsidRPr="00967F08" w:rsidRDefault="002F6BFB" w:rsidP="002F6BFB">
      <w:pPr>
        <w:pStyle w:val="11"/>
        <w:shd w:val="clear" w:color="auto" w:fill="FFFFFF"/>
        <w:spacing w:after="300" w:line="240" w:lineRule="auto"/>
        <w:jc w:val="center"/>
        <w:outlineLvl w:val="5"/>
        <w:rPr>
          <w:rFonts w:ascii="Times New Roman" w:hAnsi="Times New Roman"/>
          <w:sz w:val="24"/>
          <w:szCs w:val="24"/>
          <w:lang w:eastAsia="ru-RU"/>
        </w:rPr>
      </w:pPr>
    </w:p>
    <w:p w:rsidR="002F6BFB" w:rsidRPr="006C62A4" w:rsidRDefault="002F6BFB" w:rsidP="002F6BF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62A4">
        <w:rPr>
          <w:sz w:val="28"/>
          <w:szCs w:val="28"/>
        </w:rPr>
        <w:t xml:space="preserve">О каком небесном теле идет речь в стихотворении Михаила Юрьевича Лермонтова? Чем это небесное тело является по отношению к Земле? </w:t>
      </w:r>
    </w:p>
    <w:p w:rsidR="002F6BFB" w:rsidRPr="006C62A4" w:rsidRDefault="002F6BFB" w:rsidP="002F6BFB"/>
    <w:p w:rsidR="002F6BFB" w:rsidRPr="006C62A4" w:rsidRDefault="002F6BFB" w:rsidP="002F6BFB">
      <w:pPr>
        <w:jc w:val="center"/>
        <w:rPr>
          <w:sz w:val="28"/>
          <w:szCs w:val="28"/>
        </w:rPr>
      </w:pPr>
      <w:r w:rsidRPr="006C62A4">
        <w:rPr>
          <w:sz w:val="28"/>
          <w:szCs w:val="28"/>
        </w:rPr>
        <w:t>«Посреди небесных тел»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31"/>
      </w:tblGrid>
      <w:tr w:rsidR="002F6BFB" w:rsidRPr="006C62A4" w:rsidTr="00A522F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2F6BFB" w:rsidRPr="006C62A4" w:rsidRDefault="002F6BFB" w:rsidP="00A522F8">
            <w:pPr>
              <w:spacing w:after="240"/>
              <w:jc w:val="center"/>
              <w:rPr>
                <w:sz w:val="28"/>
                <w:szCs w:val="28"/>
              </w:rPr>
            </w:pPr>
            <w:r w:rsidRPr="006C62A4">
              <w:rPr>
                <w:sz w:val="28"/>
                <w:szCs w:val="28"/>
              </w:rPr>
              <w:t>Посреди небесных тел</w:t>
            </w:r>
            <w:r w:rsidRPr="006C62A4">
              <w:rPr>
                <w:sz w:val="28"/>
                <w:szCs w:val="28"/>
              </w:rPr>
              <w:br/>
              <w:t>Лик луны туманный:</w:t>
            </w:r>
            <w:r w:rsidRPr="006C62A4">
              <w:rPr>
                <w:sz w:val="28"/>
                <w:szCs w:val="28"/>
              </w:rPr>
              <w:br/>
              <w:t>Как он кругл и как он бел,</w:t>
            </w:r>
            <w:r w:rsidRPr="006C62A4">
              <w:rPr>
                <w:sz w:val="28"/>
                <w:szCs w:val="28"/>
              </w:rPr>
              <w:br/>
              <w:t>Точно блин с сметаной.</w:t>
            </w:r>
            <w:r w:rsidRPr="006C62A4">
              <w:rPr>
                <w:sz w:val="28"/>
                <w:szCs w:val="28"/>
              </w:rPr>
              <w:br/>
            </w:r>
            <w:proofErr w:type="spellStart"/>
            <w:r w:rsidRPr="006C62A4">
              <w:rPr>
                <w:sz w:val="28"/>
                <w:szCs w:val="28"/>
              </w:rPr>
              <w:t>Кажду</w:t>
            </w:r>
            <w:proofErr w:type="spellEnd"/>
            <w:r w:rsidRPr="006C62A4">
              <w:rPr>
                <w:sz w:val="28"/>
                <w:szCs w:val="28"/>
              </w:rPr>
              <w:t xml:space="preserve"> ночь она в лучах</w:t>
            </w:r>
            <w:r w:rsidRPr="006C62A4">
              <w:rPr>
                <w:sz w:val="28"/>
                <w:szCs w:val="28"/>
              </w:rPr>
              <w:br/>
              <w:t>Путь проходит млечный:</w:t>
            </w:r>
            <w:r w:rsidRPr="006C62A4">
              <w:rPr>
                <w:sz w:val="28"/>
                <w:szCs w:val="28"/>
              </w:rPr>
              <w:br/>
              <w:t>Видно, там, на небесах</w:t>
            </w:r>
            <w:r w:rsidRPr="006C62A4">
              <w:rPr>
                <w:sz w:val="28"/>
                <w:szCs w:val="28"/>
              </w:rPr>
              <w:br/>
              <w:t>Масленица вечно!</w:t>
            </w:r>
          </w:p>
        </w:tc>
      </w:tr>
    </w:tbl>
    <w:p w:rsidR="002F6BFB" w:rsidRDefault="002F6BFB" w:rsidP="002F6BFB">
      <w:pPr>
        <w:pStyle w:val="11"/>
        <w:shd w:val="clear" w:color="auto" w:fill="FFFFFF"/>
        <w:spacing w:after="300" w:line="240" w:lineRule="auto"/>
        <w:ind w:left="0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2F6BFB" w:rsidRPr="006C62A4" w:rsidRDefault="002F6BFB" w:rsidP="002F6BFB">
      <w:pPr>
        <w:pStyle w:val="11"/>
        <w:shd w:val="clear" w:color="auto" w:fill="FFFFFF"/>
        <w:spacing w:after="300" w:line="240" w:lineRule="auto"/>
        <w:ind w:left="0"/>
        <w:outlineLvl w:val="5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6C62A4">
        <w:rPr>
          <w:rFonts w:ascii="Times New Roman" w:hAnsi="Times New Roman"/>
          <w:sz w:val="28"/>
          <w:szCs w:val="28"/>
          <w:lang w:eastAsia="ru-RU"/>
        </w:rPr>
        <w:t>Какая птичка получила такое название не потому, что мерзнет, а наоборот, потому что поет в холодную осень и улетает поздно? Благодаря чему стенки гнезда этих птиц плотно скреплены?</w:t>
      </w:r>
    </w:p>
    <w:p w:rsidR="002F6BFB" w:rsidRPr="006C62A4" w:rsidRDefault="002F6BFB" w:rsidP="002F6BFB">
      <w:pPr>
        <w:pStyle w:val="11"/>
        <w:shd w:val="clear" w:color="auto" w:fill="FFFFFF"/>
        <w:spacing w:after="300" w:line="240" w:lineRule="auto"/>
        <w:outlineLvl w:val="5"/>
        <w:rPr>
          <w:rFonts w:ascii="Times New Roman" w:hAnsi="Times New Roman"/>
          <w:iCs/>
          <w:sz w:val="28"/>
          <w:szCs w:val="28"/>
        </w:rPr>
      </w:pPr>
    </w:p>
    <w:p w:rsidR="002F6BFB" w:rsidRPr="006C62A4" w:rsidRDefault="002F6BFB" w:rsidP="002F6BFB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62A4">
        <w:rPr>
          <w:sz w:val="28"/>
          <w:szCs w:val="28"/>
        </w:rPr>
        <w:t>Во время опасности, чтобы напугать врага, птицы топорщат перья, у зверей шерсть встает дыбом на загривке, а небольшие животные раздувают щеки, «раскидывают» в стороны кожные складки головы. Что в первую очередь изобрел человек, чтобы показать, что он самый главный в стаде, племени, роду и даже государстве?</w:t>
      </w:r>
    </w:p>
    <w:p w:rsidR="002F6BFB" w:rsidRPr="006C62A4" w:rsidRDefault="002F6BFB" w:rsidP="002F6BFB">
      <w:pPr>
        <w:rPr>
          <w:sz w:val="28"/>
          <w:szCs w:val="28"/>
        </w:rPr>
      </w:pPr>
    </w:p>
    <w:p w:rsidR="002F6BFB" w:rsidRPr="006C62A4" w:rsidRDefault="002F6BFB" w:rsidP="002F6BF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C62A4">
        <w:rPr>
          <w:sz w:val="28"/>
          <w:szCs w:val="28"/>
        </w:rPr>
        <w:t>В России говорят: «После драки кулаками не машут». А что в таком случае говорят англичане, какое животное они при этом упоминают? Как это будет звучать по–</w:t>
      </w:r>
      <w:proofErr w:type="spellStart"/>
      <w:r w:rsidRPr="006C62A4">
        <w:rPr>
          <w:sz w:val="28"/>
          <w:szCs w:val="28"/>
        </w:rPr>
        <w:t>английски</w:t>
      </w:r>
      <w:proofErr w:type="spellEnd"/>
      <w:r w:rsidRPr="006C62A4">
        <w:rPr>
          <w:sz w:val="28"/>
          <w:szCs w:val="28"/>
        </w:rPr>
        <w:t>.</w:t>
      </w:r>
    </w:p>
    <w:p w:rsidR="002F6BFB" w:rsidRDefault="002F6BFB" w:rsidP="002F6BFB"/>
    <w:p w:rsidR="00026AFF" w:rsidRPr="00AD157E" w:rsidRDefault="00026AFF"/>
    <w:p w:rsidR="00AD157E" w:rsidRPr="00A44ACC" w:rsidRDefault="00AD157E" w:rsidP="002F6BFB">
      <w:pPr>
        <w:jc w:val="center"/>
        <w:rPr>
          <w:b/>
          <w:bCs/>
          <w:sz w:val="28"/>
          <w:szCs w:val="28"/>
        </w:rPr>
      </w:pPr>
    </w:p>
    <w:p w:rsidR="00AD157E" w:rsidRPr="00A44ACC" w:rsidRDefault="00AD157E" w:rsidP="002F6BFB">
      <w:pPr>
        <w:jc w:val="center"/>
        <w:rPr>
          <w:b/>
          <w:bCs/>
          <w:sz w:val="28"/>
          <w:szCs w:val="28"/>
        </w:rPr>
      </w:pPr>
    </w:p>
    <w:p w:rsidR="00AD157E" w:rsidRPr="00A44ACC" w:rsidRDefault="00AD157E" w:rsidP="002F6BFB">
      <w:pPr>
        <w:jc w:val="center"/>
        <w:rPr>
          <w:b/>
          <w:bCs/>
          <w:sz w:val="28"/>
          <w:szCs w:val="28"/>
        </w:rPr>
      </w:pPr>
    </w:p>
    <w:p w:rsidR="00AD157E" w:rsidRPr="00A44ACC" w:rsidRDefault="00AD157E" w:rsidP="002F6BFB">
      <w:pPr>
        <w:jc w:val="center"/>
        <w:rPr>
          <w:b/>
          <w:bCs/>
          <w:sz w:val="28"/>
          <w:szCs w:val="28"/>
        </w:rPr>
      </w:pPr>
    </w:p>
    <w:p w:rsidR="00AD157E" w:rsidRPr="00A44ACC" w:rsidRDefault="00AD157E" w:rsidP="002F6BFB">
      <w:pPr>
        <w:jc w:val="center"/>
        <w:rPr>
          <w:b/>
          <w:bCs/>
          <w:sz w:val="28"/>
          <w:szCs w:val="28"/>
        </w:rPr>
      </w:pPr>
    </w:p>
    <w:p w:rsidR="002F6BFB" w:rsidRDefault="002F6BFB" w:rsidP="002F6BFB">
      <w:pPr>
        <w:jc w:val="center"/>
        <w:rPr>
          <w:b/>
          <w:bCs/>
          <w:sz w:val="28"/>
          <w:szCs w:val="28"/>
        </w:rPr>
      </w:pPr>
      <w:r w:rsidRPr="006C62A4">
        <w:rPr>
          <w:b/>
          <w:bCs/>
          <w:sz w:val="28"/>
          <w:szCs w:val="28"/>
        </w:rPr>
        <w:lastRenderedPageBreak/>
        <w:t>6-7 класс</w:t>
      </w:r>
    </w:p>
    <w:p w:rsidR="002F6BFB" w:rsidRPr="00805A3E" w:rsidRDefault="002F6BFB" w:rsidP="002F6BFB">
      <w:pPr>
        <w:jc w:val="center"/>
        <w:rPr>
          <w:sz w:val="28"/>
          <w:szCs w:val="28"/>
        </w:rPr>
      </w:pPr>
      <w:r>
        <w:rPr>
          <w:sz w:val="28"/>
          <w:szCs w:val="28"/>
        </w:rPr>
        <w:t>(за каждый правильный ответ +3 балла)</w:t>
      </w:r>
    </w:p>
    <w:p w:rsidR="002F6BFB" w:rsidRPr="006C62A4" w:rsidRDefault="002F6BFB" w:rsidP="002F6BFB">
      <w:pPr>
        <w:rPr>
          <w:b/>
          <w:bCs/>
          <w:sz w:val="28"/>
          <w:szCs w:val="28"/>
        </w:rPr>
      </w:pPr>
    </w:p>
    <w:p w:rsidR="002F6BFB" w:rsidRPr="006C62A4" w:rsidRDefault="002F6BFB" w:rsidP="002F6BF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85090</wp:posOffset>
            </wp:positionV>
            <wp:extent cx="1378585" cy="1378585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5" name="Рисунок 5" descr="C:\Users\1\Desktop\6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61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2A4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6C62A4">
        <w:rPr>
          <w:sz w:val="28"/>
          <w:szCs w:val="28"/>
        </w:rPr>
        <w:t xml:space="preserve"> Подъельник одноцветковый - совершенно белое растение без листьев. Каким образом это растение получает необходимые ему для жизнедеятельности питательные вещества? Приведите три примера живых организмов сходных по способу питания с подъельником одноцветковым.</w:t>
      </w:r>
    </w:p>
    <w:p w:rsidR="002F6BFB" w:rsidRDefault="002F6BFB" w:rsidP="002F6BFB"/>
    <w:p w:rsidR="002F6BFB" w:rsidRDefault="002F6BFB" w:rsidP="002F6BFB"/>
    <w:p w:rsidR="002F6BFB" w:rsidRDefault="002F6BFB" w:rsidP="002F6BFB"/>
    <w:p w:rsidR="002F6BFB" w:rsidRDefault="002F6BFB" w:rsidP="002F6BFB"/>
    <w:p w:rsidR="002F6BFB" w:rsidRPr="006C62A4" w:rsidRDefault="002F6BFB" w:rsidP="002F6BF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76835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4" name="Рисунок 4" descr="C:\Users\1\Desktop\6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1\Desktop\609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2A4">
        <w:t xml:space="preserve">  </w:t>
      </w:r>
      <w:r>
        <w:t xml:space="preserve">2. </w:t>
      </w:r>
      <w:r w:rsidRPr="006C62A4">
        <w:rPr>
          <w:sz w:val="28"/>
          <w:szCs w:val="28"/>
        </w:rPr>
        <w:t xml:space="preserve">В тропических лесах Чили можно встретить вьющиеся растение </w:t>
      </w:r>
      <w:proofErr w:type="spellStart"/>
      <w:r w:rsidRPr="006C62A4">
        <w:rPr>
          <w:sz w:val="28"/>
          <w:szCs w:val="28"/>
        </w:rPr>
        <w:t>бокила</w:t>
      </w:r>
      <w:proofErr w:type="spellEnd"/>
      <w:r w:rsidRPr="006C62A4">
        <w:rPr>
          <w:sz w:val="28"/>
          <w:szCs w:val="28"/>
        </w:rPr>
        <w:t>. Почему для при определении вида этого растения часто возникает путаница?</w:t>
      </w:r>
    </w:p>
    <w:p w:rsidR="002F6BFB" w:rsidRDefault="002F6BFB" w:rsidP="002F6BFB">
      <w:pPr>
        <w:rPr>
          <w:sz w:val="28"/>
          <w:szCs w:val="28"/>
        </w:rPr>
      </w:pPr>
      <w:r w:rsidRPr="006C62A4">
        <w:rPr>
          <w:sz w:val="28"/>
          <w:szCs w:val="28"/>
        </w:rPr>
        <w:t xml:space="preserve">  </w:t>
      </w:r>
    </w:p>
    <w:p w:rsidR="002F6BFB" w:rsidRDefault="002F6BFB" w:rsidP="002F6BFB">
      <w:pPr>
        <w:rPr>
          <w:sz w:val="28"/>
          <w:szCs w:val="28"/>
        </w:rPr>
      </w:pPr>
    </w:p>
    <w:p w:rsidR="002F6BFB" w:rsidRDefault="002F6BFB" w:rsidP="002F6BFB">
      <w:pPr>
        <w:rPr>
          <w:sz w:val="28"/>
          <w:szCs w:val="28"/>
        </w:rPr>
      </w:pPr>
    </w:p>
    <w:p w:rsidR="002F6BFB" w:rsidRDefault="002F6BFB" w:rsidP="002F6BFB">
      <w:pPr>
        <w:rPr>
          <w:sz w:val="28"/>
          <w:szCs w:val="28"/>
        </w:rPr>
      </w:pPr>
    </w:p>
    <w:p w:rsidR="002F6BFB" w:rsidRDefault="002F6BFB" w:rsidP="002F6BFB">
      <w:pPr>
        <w:rPr>
          <w:sz w:val="28"/>
          <w:szCs w:val="28"/>
        </w:rPr>
      </w:pPr>
    </w:p>
    <w:p w:rsidR="002F6BFB" w:rsidRPr="006C62A4" w:rsidRDefault="002F6BFB" w:rsidP="002F6BF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41275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3" name="Рисунок 3" descr="Где растёт орхидея, которая весь жизненный цикл проводит под землёй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де растёт орхидея, которая весь жизненный цикл проводит под землёй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3. </w:t>
      </w:r>
      <w:r w:rsidRPr="006C62A4">
        <w:rPr>
          <w:sz w:val="28"/>
          <w:szCs w:val="28"/>
        </w:rPr>
        <w:t xml:space="preserve">Какая связь между эндемичным для Австралии растением семейства орхидных </w:t>
      </w:r>
      <w:proofErr w:type="spellStart"/>
      <w:r w:rsidRPr="006C62A4">
        <w:rPr>
          <w:sz w:val="28"/>
          <w:szCs w:val="28"/>
        </w:rPr>
        <w:t>Ризантелла</w:t>
      </w:r>
      <w:proofErr w:type="spellEnd"/>
      <w:r w:rsidRPr="006C62A4">
        <w:rPr>
          <w:sz w:val="28"/>
          <w:szCs w:val="28"/>
        </w:rPr>
        <w:t xml:space="preserve"> </w:t>
      </w:r>
      <w:proofErr w:type="spellStart"/>
      <w:r w:rsidRPr="006C62A4">
        <w:rPr>
          <w:sz w:val="28"/>
          <w:szCs w:val="28"/>
        </w:rPr>
        <w:t>Гарднера</w:t>
      </w:r>
      <w:proofErr w:type="spellEnd"/>
      <w:r w:rsidRPr="006C62A4">
        <w:rPr>
          <w:sz w:val="28"/>
          <w:szCs w:val="28"/>
        </w:rPr>
        <w:t xml:space="preserve"> и подземными  насекомыми термитами?</w:t>
      </w:r>
    </w:p>
    <w:p w:rsidR="002F6BFB" w:rsidRDefault="002F6BFB" w:rsidP="002F6BFB">
      <w:pPr>
        <w:rPr>
          <w:sz w:val="28"/>
          <w:szCs w:val="28"/>
        </w:rPr>
      </w:pPr>
      <w:r w:rsidRPr="006C62A4">
        <w:rPr>
          <w:sz w:val="28"/>
          <w:szCs w:val="28"/>
        </w:rPr>
        <w:t xml:space="preserve">  </w:t>
      </w:r>
    </w:p>
    <w:p w:rsidR="002F6BFB" w:rsidRDefault="002F6BFB" w:rsidP="002F6BFB">
      <w:pPr>
        <w:rPr>
          <w:sz w:val="28"/>
          <w:szCs w:val="28"/>
        </w:rPr>
      </w:pPr>
    </w:p>
    <w:p w:rsidR="002F6BFB" w:rsidRDefault="002F6BFB" w:rsidP="002F6BFB">
      <w:pPr>
        <w:rPr>
          <w:sz w:val="28"/>
          <w:szCs w:val="28"/>
        </w:rPr>
      </w:pPr>
    </w:p>
    <w:p w:rsidR="002F6BFB" w:rsidRDefault="002F6BFB" w:rsidP="002F6BFB">
      <w:pPr>
        <w:rPr>
          <w:sz w:val="28"/>
          <w:szCs w:val="28"/>
        </w:rPr>
      </w:pPr>
    </w:p>
    <w:p w:rsidR="002F6BFB" w:rsidRDefault="002F6BFB" w:rsidP="002F6BFB">
      <w:pPr>
        <w:rPr>
          <w:sz w:val="28"/>
          <w:szCs w:val="28"/>
        </w:rPr>
      </w:pPr>
    </w:p>
    <w:p w:rsidR="002F6BFB" w:rsidRPr="006C62A4" w:rsidRDefault="002F6BFB" w:rsidP="002F6BF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120015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2" name="Рисунок 2" descr="Какое паразитическое дерево способно перерезать подземные телефонные кабел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кое паразитическое дерево способно перерезать подземные телефонные кабели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4. </w:t>
      </w:r>
      <w:r w:rsidRPr="006C62A4">
        <w:rPr>
          <w:sz w:val="28"/>
          <w:szCs w:val="28"/>
        </w:rPr>
        <w:t xml:space="preserve">Что  вынудило австралийские телефонные компании прокладывать более дорогие и защищённые провода в местах произрастания  растений </w:t>
      </w:r>
      <w:proofErr w:type="spellStart"/>
      <w:r w:rsidRPr="006C62A4">
        <w:rPr>
          <w:sz w:val="28"/>
          <w:szCs w:val="28"/>
        </w:rPr>
        <w:t>нуйтсий</w:t>
      </w:r>
      <w:proofErr w:type="spellEnd"/>
      <w:r w:rsidRPr="006C62A4">
        <w:rPr>
          <w:sz w:val="28"/>
          <w:szCs w:val="28"/>
        </w:rPr>
        <w:t>, известных как «рождественское дерево» (благодаря своему цветению в рождественский сезон)?</w:t>
      </w:r>
    </w:p>
    <w:p w:rsidR="002F6BFB" w:rsidRDefault="002F6BFB" w:rsidP="002F6BFB"/>
    <w:p w:rsidR="002F6BFB" w:rsidRDefault="002F6BFB" w:rsidP="002F6BFB"/>
    <w:p w:rsidR="002F6BFB" w:rsidRDefault="002F6BFB" w:rsidP="002F6BFB"/>
    <w:p w:rsidR="002F6BFB" w:rsidRDefault="002F6BFB" w:rsidP="002F6BFB"/>
    <w:p w:rsidR="002F6BFB" w:rsidRPr="00C4496B" w:rsidRDefault="002F6BFB" w:rsidP="002F6BF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98425</wp:posOffset>
            </wp:positionV>
            <wp:extent cx="13716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00" y="21200"/>
                <wp:lineTo x="21300" y="0"/>
                <wp:lineTo x="0" y="0"/>
              </wp:wrapPolygon>
            </wp:wrapTight>
            <wp:docPr id="1" name="Рисунок 1" descr="Как вырастить квадратный арбу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Как вырастить квадратный арбу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5.   </w:t>
      </w:r>
      <w:r w:rsidRPr="00C4496B">
        <w:rPr>
          <w:sz w:val="28"/>
          <w:szCs w:val="28"/>
        </w:rPr>
        <w:t xml:space="preserve">Как японским фермерам удалось вырастить арбузы необычной кубической формы? Такая продукция одной из ферм на острове Сикоку продавалась в 2001 году по 10 </w:t>
      </w:r>
      <w:proofErr w:type="spellStart"/>
      <w:r w:rsidRPr="00C4496B">
        <w:rPr>
          <w:sz w:val="28"/>
          <w:szCs w:val="28"/>
        </w:rPr>
        <w:t>тыс</w:t>
      </w:r>
      <w:proofErr w:type="spellEnd"/>
      <w:r w:rsidRPr="00C4496B">
        <w:rPr>
          <w:sz w:val="28"/>
          <w:szCs w:val="28"/>
        </w:rPr>
        <w:t xml:space="preserve"> йен ($82) за штуку. Сообщите в двух словах, что им для этого понадобилось.</w:t>
      </w:r>
    </w:p>
    <w:p w:rsidR="002F6BFB" w:rsidRPr="009D2AF6" w:rsidRDefault="002F6BFB"/>
    <w:p w:rsidR="00A44ACC" w:rsidRPr="009D2AF6" w:rsidRDefault="00A44ACC"/>
    <w:p w:rsidR="00A44ACC" w:rsidRDefault="00A44ACC" w:rsidP="00A44ACC">
      <w:pPr>
        <w:jc w:val="center"/>
        <w:rPr>
          <w:b/>
          <w:bCs/>
          <w:sz w:val="28"/>
          <w:szCs w:val="28"/>
        </w:rPr>
      </w:pPr>
      <w:r w:rsidRPr="00C4496B">
        <w:rPr>
          <w:b/>
          <w:bCs/>
          <w:sz w:val="28"/>
          <w:szCs w:val="28"/>
        </w:rPr>
        <w:lastRenderedPageBreak/>
        <w:t>8 класс</w:t>
      </w:r>
    </w:p>
    <w:p w:rsidR="00A44ACC" w:rsidRPr="00805A3E" w:rsidRDefault="00A44ACC" w:rsidP="00A44ACC">
      <w:pPr>
        <w:jc w:val="center"/>
        <w:rPr>
          <w:sz w:val="28"/>
          <w:szCs w:val="28"/>
        </w:rPr>
      </w:pPr>
      <w:r>
        <w:rPr>
          <w:sz w:val="28"/>
          <w:szCs w:val="28"/>
        </w:rPr>
        <w:t>(за каждый правильный ответ +3 балла)</w:t>
      </w:r>
    </w:p>
    <w:p w:rsidR="00A44ACC" w:rsidRPr="00C4496B" w:rsidRDefault="00A44ACC" w:rsidP="00A44ACC">
      <w:pPr>
        <w:jc w:val="center"/>
        <w:rPr>
          <w:b/>
          <w:bCs/>
          <w:sz w:val="28"/>
          <w:szCs w:val="28"/>
        </w:rPr>
      </w:pPr>
    </w:p>
    <w:p w:rsidR="00A44ACC" w:rsidRPr="00C4496B" w:rsidRDefault="00A44ACC" w:rsidP="00A44AC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1483360" cy="1174750"/>
            <wp:effectExtent l="0" t="0" r="2540" b="6350"/>
            <wp:wrapTight wrapText="bothSides">
              <wp:wrapPolygon edited="0">
                <wp:start x="0" y="0"/>
                <wp:lineTo x="0" y="21366"/>
                <wp:lineTo x="21360" y="21366"/>
                <wp:lineTo x="21360" y="0"/>
                <wp:lineTo x="0" y="0"/>
              </wp:wrapPolygon>
            </wp:wrapTight>
            <wp:docPr id="10" name="Рисунок 10" descr="C:\Users\1\Desktop\133223817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C:\Users\1\Desktop\13322381749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1. </w:t>
      </w:r>
      <w:r w:rsidRPr="00C4496B">
        <w:rPr>
          <w:sz w:val="28"/>
          <w:szCs w:val="28"/>
        </w:rPr>
        <w:t>Почему животные альбиносы, получая белоснежную шерсть и яркие красные глаза, приобретают вечные проблемы со здоровьем, плохое зрение и слух? Стоит ли культивировать такие дефекты, обрекая братьев наших меньших на страдания?</w:t>
      </w:r>
    </w:p>
    <w:p w:rsidR="00A44ACC" w:rsidRDefault="00A44ACC" w:rsidP="00A44ACC">
      <w:pPr>
        <w:rPr>
          <w:sz w:val="28"/>
          <w:szCs w:val="28"/>
        </w:rPr>
      </w:pPr>
      <w:r w:rsidRPr="00C4496B">
        <w:rPr>
          <w:sz w:val="28"/>
          <w:szCs w:val="28"/>
        </w:rPr>
        <w:t xml:space="preserve">  </w:t>
      </w:r>
    </w:p>
    <w:p w:rsidR="00A44ACC" w:rsidRDefault="00A44ACC" w:rsidP="00A44ACC">
      <w:pPr>
        <w:rPr>
          <w:sz w:val="28"/>
          <w:szCs w:val="28"/>
        </w:rPr>
      </w:pPr>
    </w:p>
    <w:p w:rsidR="00A44ACC" w:rsidRDefault="00A44ACC" w:rsidP="00A44ACC">
      <w:pPr>
        <w:rPr>
          <w:sz w:val="28"/>
          <w:szCs w:val="28"/>
        </w:rPr>
      </w:pPr>
    </w:p>
    <w:p w:rsidR="00A44ACC" w:rsidRPr="00C4496B" w:rsidRDefault="00A44ACC" w:rsidP="00A44AC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485900" cy="977900"/>
            <wp:effectExtent l="0" t="0" r="0" b="0"/>
            <wp:wrapTight wrapText="bothSides">
              <wp:wrapPolygon edited="0">
                <wp:start x="0" y="0"/>
                <wp:lineTo x="0" y="21039"/>
                <wp:lineTo x="21323" y="21039"/>
                <wp:lineTo x="21323" y="0"/>
                <wp:lineTo x="0" y="0"/>
              </wp:wrapPolygon>
            </wp:wrapTight>
            <wp:docPr id="9" name="Рисунок 9" descr="Сколько ребер у женщ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Сколько ребер у женщин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2. </w:t>
      </w:r>
      <w:r w:rsidRPr="00C4496B">
        <w:rPr>
          <w:sz w:val="28"/>
          <w:szCs w:val="28"/>
        </w:rPr>
        <w:t>Согласно библейской легенде о сотворении Евы из ребра Адама, количество ребер у мужчин меньше, чем у женщин. Подтверждается ли эта легенда анатомами?  Почему указать точное количество костей в скелете человека не представляется возможным?</w:t>
      </w:r>
    </w:p>
    <w:p w:rsidR="00A44ACC" w:rsidRDefault="00A44ACC" w:rsidP="00A44AC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1483360" cy="1196975"/>
            <wp:effectExtent l="0" t="0" r="2540" b="3175"/>
            <wp:wrapTight wrapText="bothSides">
              <wp:wrapPolygon edited="0">
                <wp:start x="0" y="0"/>
                <wp:lineTo x="0" y="21314"/>
                <wp:lineTo x="21360" y="21314"/>
                <wp:lineTo x="21360" y="0"/>
                <wp:lineTo x="0" y="0"/>
              </wp:wrapPolygon>
            </wp:wrapTight>
            <wp:docPr id="8" name="Рисунок 8" descr="http://ts1.mm.bing.net/th?&amp;id=HN.608046676624016267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ts1.mm.bing.net/th?&amp;id=HN.608046676624016267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96B">
        <w:rPr>
          <w:sz w:val="28"/>
          <w:szCs w:val="28"/>
        </w:rPr>
        <w:t xml:space="preserve"> </w:t>
      </w:r>
    </w:p>
    <w:p w:rsidR="00A44ACC" w:rsidRPr="00C4496B" w:rsidRDefault="00A44ACC" w:rsidP="00A44AC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C4496B">
        <w:rPr>
          <w:sz w:val="28"/>
          <w:szCs w:val="28"/>
        </w:rPr>
        <w:t xml:space="preserve"> Сможем ли мы убежать раньше, чем  нас настигнут болезнетворные бактерии, если заметили, что в нашу сторону  собирается чихнуть человек с явными признаками простуды? </w:t>
      </w:r>
    </w:p>
    <w:p w:rsidR="00A44ACC" w:rsidRDefault="00A44ACC" w:rsidP="00A44ACC">
      <w:pPr>
        <w:rPr>
          <w:sz w:val="28"/>
          <w:szCs w:val="28"/>
        </w:rPr>
      </w:pPr>
    </w:p>
    <w:p w:rsidR="00A44ACC" w:rsidRDefault="00A44ACC" w:rsidP="00A44ACC">
      <w:pPr>
        <w:rPr>
          <w:sz w:val="28"/>
          <w:szCs w:val="28"/>
        </w:rPr>
      </w:pPr>
    </w:p>
    <w:p w:rsidR="00A44ACC" w:rsidRDefault="00A44ACC" w:rsidP="00A44ACC">
      <w:pPr>
        <w:rPr>
          <w:sz w:val="28"/>
          <w:szCs w:val="28"/>
        </w:rPr>
      </w:pPr>
    </w:p>
    <w:p w:rsidR="00A44ACC" w:rsidRDefault="00A44ACC" w:rsidP="00A44ACC">
      <w:pPr>
        <w:rPr>
          <w:sz w:val="28"/>
          <w:szCs w:val="28"/>
        </w:rPr>
      </w:pPr>
    </w:p>
    <w:p w:rsidR="00A44ACC" w:rsidRDefault="00A44ACC" w:rsidP="00A44ACC">
      <w:pPr>
        <w:rPr>
          <w:sz w:val="28"/>
          <w:szCs w:val="28"/>
        </w:rPr>
      </w:pPr>
    </w:p>
    <w:p w:rsidR="00A44ACC" w:rsidRPr="00C4496B" w:rsidRDefault="00A44ACC" w:rsidP="00A44AC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1486800" cy="1198800"/>
            <wp:effectExtent l="0" t="0" r="0" b="1905"/>
            <wp:wrapTight wrapText="bothSides">
              <wp:wrapPolygon edited="0">
                <wp:start x="0" y="0"/>
                <wp:lineTo x="0" y="21291"/>
                <wp:lineTo x="21314" y="21291"/>
                <wp:lineTo x="21314" y="0"/>
                <wp:lineTo x="0" y="0"/>
              </wp:wrapPolygon>
            </wp:wrapTight>
            <wp:docPr id="7" name="Рисунок 7" descr="Какую роль сыграла мясная диета в эволюционном успехе человека?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кую роль сыграла мясная диета в эволюционном успехе человека?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4.</w:t>
      </w:r>
      <w:r w:rsidRPr="00C4496B">
        <w:rPr>
          <w:sz w:val="28"/>
          <w:szCs w:val="28"/>
        </w:rPr>
        <w:t xml:space="preserve"> Почему многие ученые считают, что мясная диета сыграла важную роль в эволюционном успехе человека как биологического вида?</w:t>
      </w:r>
    </w:p>
    <w:p w:rsidR="00A44ACC" w:rsidRDefault="00A44ACC" w:rsidP="00A44A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4ACC" w:rsidRDefault="00A44ACC" w:rsidP="00A44ACC">
      <w:pPr>
        <w:rPr>
          <w:sz w:val="28"/>
          <w:szCs w:val="28"/>
        </w:rPr>
      </w:pPr>
    </w:p>
    <w:p w:rsidR="00A44ACC" w:rsidRDefault="00A44ACC" w:rsidP="00A44ACC">
      <w:pPr>
        <w:rPr>
          <w:sz w:val="28"/>
          <w:szCs w:val="28"/>
        </w:rPr>
      </w:pPr>
    </w:p>
    <w:p w:rsidR="00A44ACC" w:rsidRDefault="00A44ACC" w:rsidP="00A44ACC">
      <w:pPr>
        <w:rPr>
          <w:sz w:val="28"/>
          <w:szCs w:val="28"/>
        </w:rPr>
      </w:pPr>
    </w:p>
    <w:p w:rsidR="00A44ACC" w:rsidRDefault="00A44ACC" w:rsidP="00A44ACC">
      <w:pPr>
        <w:rPr>
          <w:sz w:val="28"/>
          <w:szCs w:val="28"/>
        </w:rPr>
      </w:pPr>
    </w:p>
    <w:p w:rsidR="00A44ACC" w:rsidRDefault="00A44ACC" w:rsidP="00A44AC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14859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ight>
            <wp:docPr id="6" name="Рисунок 6" descr="Какое растение длиной с человеческий палец состоит только из одной клетк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Какое растение длиной с человеческий палец состоит только из одной клетки?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ACC" w:rsidRPr="00C4496B" w:rsidRDefault="00A44ACC" w:rsidP="00A44AC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4496B">
        <w:rPr>
          <w:sz w:val="28"/>
          <w:szCs w:val="28"/>
        </w:rPr>
        <w:t xml:space="preserve">Водоросль </w:t>
      </w:r>
      <w:proofErr w:type="spellStart"/>
      <w:r w:rsidRPr="00C4496B">
        <w:rPr>
          <w:sz w:val="28"/>
          <w:szCs w:val="28"/>
        </w:rPr>
        <w:t>ацетабулярия</w:t>
      </w:r>
      <w:proofErr w:type="spellEnd"/>
      <w:r w:rsidRPr="00C4496B">
        <w:rPr>
          <w:sz w:val="28"/>
          <w:szCs w:val="28"/>
        </w:rPr>
        <w:t xml:space="preserve"> имеет стебелек, достигающий в длину </w:t>
      </w:r>
      <w:smartTag w:uri="urn:schemas-microsoft-com:office:smarttags" w:element="metricconverter">
        <w:smartTagPr>
          <w:attr w:name="ProductID" w:val="6 см"/>
        </w:smartTagPr>
        <w:r w:rsidRPr="00C4496B">
          <w:rPr>
            <w:sz w:val="28"/>
            <w:szCs w:val="28"/>
          </w:rPr>
          <w:t>6 см</w:t>
        </w:r>
      </w:smartTag>
      <w:r w:rsidRPr="00C4496B">
        <w:rPr>
          <w:sz w:val="28"/>
          <w:szCs w:val="28"/>
        </w:rPr>
        <w:t xml:space="preserve">. и  шляпку — диаметра </w:t>
      </w:r>
      <w:smartTag w:uri="urn:schemas-microsoft-com:office:smarttags" w:element="metricconverter">
        <w:smartTagPr>
          <w:attr w:name="ProductID" w:val="1 см"/>
        </w:smartTagPr>
        <w:r w:rsidRPr="00C4496B">
          <w:rPr>
            <w:sz w:val="28"/>
            <w:szCs w:val="28"/>
          </w:rPr>
          <w:t>1 см</w:t>
        </w:r>
      </w:smartTag>
      <w:r w:rsidRPr="00C4496B">
        <w:rPr>
          <w:sz w:val="28"/>
          <w:szCs w:val="28"/>
        </w:rPr>
        <w:t>. Что общего между этой водорослью и амебой обыкновенной, размеры которой 0,2—0,5 мм?</w:t>
      </w:r>
    </w:p>
    <w:p w:rsidR="00A44ACC" w:rsidRPr="006C62A4" w:rsidRDefault="00A44ACC" w:rsidP="00A44ACC"/>
    <w:p w:rsidR="00A44ACC" w:rsidRDefault="00A44ACC" w:rsidP="00A44ACC"/>
    <w:p w:rsidR="00A44ACC" w:rsidRDefault="00A44ACC" w:rsidP="00A44ACC">
      <w:pPr>
        <w:jc w:val="center"/>
        <w:rPr>
          <w:b/>
          <w:sz w:val="28"/>
          <w:szCs w:val="28"/>
        </w:rPr>
      </w:pPr>
    </w:p>
    <w:p w:rsidR="00A44ACC" w:rsidRDefault="00A44ACC" w:rsidP="00A44ACC">
      <w:pPr>
        <w:jc w:val="center"/>
        <w:rPr>
          <w:b/>
          <w:sz w:val="28"/>
          <w:szCs w:val="28"/>
        </w:rPr>
      </w:pPr>
    </w:p>
    <w:p w:rsidR="00A44ACC" w:rsidRDefault="00A44ACC" w:rsidP="00A44ACC">
      <w:pPr>
        <w:jc w:val="center"/>
        <w:rPr>
          <w:b/>
          <w:sz w:val="28"/>
          <w:szCs w:val="28"/>
        </w:rPr>
      </w:pPr>
    </w:p>
    <w:p w:rsidR="00A44ACC" w:rsidRDefault="00A44ACC" w:rsidP="00A44ACC">
      <w:bookmarkStart w:id="0" w:name="_GoBack"/>
      <w:bookmarkEnd w:id="0"/>
    </w:p>
    <w:sectPr w:rsidR="00A4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6"/>
    <w:multiLevelType w:val="hybridMultilevel"/>
    <w:tmpl w:val="5FA8135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51749"/>
    <w:multiLevelType w:val="hybridMultilevel"/>
    <w:tmpl w:val="ED48A2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45"/>
    <w:rsid w:val="00000A45"/>
    <w:rsid w:val="00026AFF"/>
    <w:rsid w:val="002F6BFB"/>
    <w:rsid w:val="009D2AF6"/>
    <w:rsid w:val="009F07B4"/>
    <w:rsid w:val="00A10EC5"/>
    <w:rsid w:val="00A44ACC"/>
    <w:rsid w:val="00AD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15B7AB-4C06-4BBA-9A3F-BBA8A086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F6B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AD157E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D15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D15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D15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D157E"/>
    <w:rPr>
      <w:i/>
      <w:iCs/>
    </w:rPr>
  </w:style>
  <w:style w:type="character" w:customStyle="1" w:styleId="10">
    <w:name w:val="Заголовок 1 Знак"/>
    <w:basedOn w:val="a0"/>
    <w:link w:val="1"/>
    <w:rsid w:val="00A44AC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750</Words>
  <Characters>4276</Characters>
  <Application>Microsoft Office Word</Application>
  <DocSecurity>0</DocSecurity>
  <Lines>35</Lines>
  <Paragraphs>10</Paragraphs>
  <ScaleCrop>false</ScaleCrop>
  <Company>Home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kev</cp:lastModifiedBy>
  <cp:revision>8</cp:revision>
  <dcterms:created xsi:type="dcterms:W3CDTF">2017-01-26T06:54:00Z</dcterms:created>
  <dcterms:modified xsi:type="dcterms:W3CDTF">2017-01-27T06:28:00Z</dcterms:modified>
</cp:coreProperties>
</file>